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5E0C8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</w:rPr>
        <w:t>第三届“外研社 · 国才杯”“理解当代中国”浙江省大学生外语能力大赛短视频赛道（英语组）杭师大校内选拔赛</w:t>
      </w:r>
      <w:r>
        <w:rPr>
          <w:rFonts w:hint="eastAsia"/>
          <w:lang w:val="en-US" w:eastAsia="zh-CN"/>
        </w:rPr>
        <w:t>获奖名单</w:t>
      </w:r>
    </w:p>
    <w:p w14:paraId="1B02B69F">
      <w:pPr>
        <w:rPr>
          <w:rFonts w:hint="default"/>
          <w:lang w:val="en-US" w:eastAsia="zh-CN"/>
        </w:rPr>
      </w:pPr>
    </w:p>
    <w:p w14:paraId="2B0A1BCD">
      <w:pPr>
        <w:rPr>
          <w:rFonts w:hint="default"/>
          <w:lang w:val="en-US" w:eastAsia="zh-CN"/>
        </w:rPr>
      </w:pPr>
    </w:p>
    <w:p w14:paraId="2E9AFD4C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一等奖</w:t>
      </w:r>
    </w:p>
    <w:p w14:paraId="08CA5C0A"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吴昂格 廖羽萱 陈佳晗 夏泽懿 戴也佳</w:t>
      </w:r>
    </w:p>
    <w:p w14:paraId="14BED526"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陈若艺 项棋 胡晓翔 韩佳雯 金亦昕</w:t>
      </w:r>
    </w:p>
    <w:p w14:paraId="5058CDC4">
      <w:pPr>
        <w:spacing w:line="360" w:lineRule="auto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牟依诺 龚贺 周正扬 李白 王振涛</w:t>
      </w:r>
    </w:p>
    <w:p w14:paraId="238AB493">
      <w:pPr>
        <w:jc w:val="center"/>
        <w:rPr>
          <w:rFonts w:hint="default"/>
          <w:lang w:val="en-US" w:eastAsia="zh-CN"/>
        </w:rPr>
      </w:pPr>
    </w:p>
    <w:p w14:paraId="23BAB64D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二等奖</w:t>
      </w:r>
    </w:p>
    <w:p w14:paraId="61D83FC5">
      <w:pPr>
        <w:spacing w:line="360" w:lineRule="auto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江怡畅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彭奕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戴家宁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季婕</w:t>
      </w:r>
    </w:p>
    <w:p w14:paraId="56155606">
      <w:pPr>
        <w:spacing w:line="360" w:lineRule="auto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阮佳雯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张款款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许诚璐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郑昕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吴秋萌</w:t>
      </w:r>
    </w:p>
    <w:p w14:paraId="2D87089E"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陶映松 毛可婧 李琰 莫嘉琪</w:t>
      </w:r>
    </w:p>
    <w:p w14:paraId="5AE0A414"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周书聆 俞悦 陈芸涵 金蕊敏 周奕雯</w:t>
      </w:r>
    </w:p>
    <w:p w14:paraId="127F1520">
      <w:pPr>
        <w:spacing w:line="360" w:lineRule="auto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朱意妍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何宇杨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林诗妍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阮琪琪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刘水嫣然</w:t>
      </w:r>
    </w:p>
    <w:p w14:paraId="098E1B08"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谢佳瑶 郑晴允 卢依蕾 李雨含 陈伊洛</w:t>
      </w:r>
    </w:p>
    <w:p w14:paraId="75AF35BD">
      <w:pPr>
        <w:jc w:val="center"/>
        <w:rPr>
          <w:rFonts w:hint="eastAsia"/>
          <w:lang w:val="en-US" w:eastAsia="zh-CN"/>
        </w:rPr>
      </w:pPr>
    </w:p>
    <w:p w14:paraId="3C78F261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三等奖</w:t>
      </w:r>
    </w:p>
    <w:p w14:paraId="2E7F5C0F"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傅梓炫 郑怡宁 袁佳娜 王煜杰 郑苏恒</w:t>
      </w:r>
    </w:p>
    <w:p w14:paraId="351F3AF9"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袁佳艺 周倩 张晚婷 苏畅 陈果</w:t>
      </w:r>
    </w:p>
    <w:p w14:paraId="0A6A472C"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吕书煜 陈佳雯 陈意然 周正扬</w:t>
      </w:r>
    </w:p>
    <w:p w14:paraId="022D015C"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陈品翰 林宸辉 朱怡涵 林诗涵 叶昱萱</w:t>
      </w:r>
    </w:p>
    <w:p w14:paraId="4F7CD3E4"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刘人祯 李科睿 金路子 张艳艳 陈鑫</w:t>
      </w:r>
    </w:p>
    <w:p w14:paraId="1CAFFA0B"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苏元元 罗芊芊 吴诗涵</w:t>
      </w:r>
    </w:p>
    <w:p w14:paraId="68801D64"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杨扬 滕语菲 徐越 金佳莹 郁佳颖</w:t>
      </w:r>
    </w:p>
    <w:p w14:paraId="53A23381"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刘好 于文鑫 王艺卓 金子鹤 费雨欣 </w:t>
      </w:r>
    </w:p>
    <w:p w14:paraId="65E519E9"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邹佳婷 蒋佳乐 董轩宁 詹美亚 刘宇杭</w:t>
      </w:r>
    </w:p>
    <w:p w14:paraId="1BE3978C"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姚天悦 张秦悦 俞钱景 林乐璇 王佳瑶</w:t>
      </w:r>
    </w:p>
    <w:p w14:paraId="3B63766C">
      <w:pPr>
        <w:spacing w:line="360" w:lineRule="auto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黄婧怡 王淼淼 陈颖 杨敦纯 李芊羽</w:t>
      </w:r>
    </w:p>
    <w:p w14:paraId="437208FD"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赵思朝 徐惠 朱泺铮</w:t>
      </w:r>
    </w:p>
    <w:p w14:paraId="127C92E2">
      <w:pPr>
        <w:jc w:val="center"/>
        <w:rPr>
          <w:rFonts w:hint="eastAsia"/>
          <w:lang w:val="en-US" w:eastAsia="zh-CN"/>
        </w:rPr>
      </w:pPr>
    </w:p>
    <w:p w14:paraId="4FE88698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优胜奖</w:t>
      </w:r>
    </w:p>
    <w:p w14:paraId="7DC2026E"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宋明禧 朱屹 杨恩欣 朱婧</w:t>
      </w:r>
    </w:p>
    <w:p w14:paraId="450736BA">
      <w:pPr>
        <w:spacing w:line="360" w:lineRule="auto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杨恩欣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虞欣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吴露瑶 宋沐甜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陈品翰</w:t>
      </w:r>
    </w:p>
    <w:p w14:paraId="54CB34FC">
      <w:pPr>
        <w:spacing w:line="360" w:lineRule="auto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梅卓宁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莫菲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吴悦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张秦悦</w:t>
      </w:r>
    </w:p>
    <w:p w14:paraId="227F5B43"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丁佳茹 项文琪 苗贤芳</w:t>
      </w:r>
    </w:p>
    <w:p w14:paraId="1F06DE2F"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蓝培珧 孙艺能 范镇宇 李雨桐</w:t>
      </w:r>
    </w:p>
    <w:p w14:paraId="262EC970">
      <w:pPr>
        <w:jc w:val="center"/>
        <w:rPr>
          <w:rFonts w:hint="eastAsia"/>
          <w:lang w:val="en-US" w:eastAsia="zh-CN"/>
        </w:rPr>
      </w:pPr>
    </w:p>
    <w:p w14:paraId="34BF7A6A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前十作品</w:t>
      </w:r>
    </w:p>
    <w:p w14:paraId="0C84124B"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吴昂格 廖羽萱 陈佳晗 夏泽懿 戴也佳</w:t>
      </w:r>
    </w:p>
    <w:p w14:paraId="6C4246CF"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陈若艺 项棋 胡晓翔 韩佳雯 金亦昕</w:t>
      </w:r>
    </w:p>
    <w:p w14:paraId="076B9F0B">
      <w:pPr>
        <w:spacing w:line="360" w:lineRule="auto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牟依诺 龚贺 周正扬 李白 王振涛</w:t>
      </w:r>
    </w:p>
    <w:p w14:paraId="132D678F">
      <w:pPr>
        <w:spacing w:line="360" w:lineRule="auto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江怡畅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彭奕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戴家宁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季婕</w:t>
      </w:r>
    </w:p>
    <w:p w14:paraId="69FCCBDD">
      <w:pPr>
        <w:spacing w:line="360" w:lineRule="auto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阮佳雯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张款款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许诚璐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郑昕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吴秋萌</w:t>
      </w:r>
    </w:p>
    <w:p w14:paraId="48003769"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陶映松 毛可婧 李琰 莫嘉琪</w:t>
      </w:r>
    </w:p>
    <w:p w14:paraId="61EAF155"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周书聆 俞悦 陈芸涵 金蕊敏 周奕雯</w:t>
      </w:r>
    </w:p>
    <w:p w14:paraId="6CD79F52">
      <w:pPr>
        <w:spacing w:line="360" w:lineRule="auto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朱意妍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何宇杨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林诗妍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阮琪琪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刘水嫣然</w:t>
      </w:r>
    </w:p>
    <w:p w14:paraId="58D72B5A"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谢佳瑶 郑晴允 卢依蕾 李雨含 陈伊洛</w:t>
      </w:r>
    </w:p>
    <w:p w14:paraId="66C52F62"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傅梓炫 郑怡宁 袁佳娜 王煜杰 郑苏恒</w:t>
      </w:r>
    </w:p>
    <w:p w14:paraId="38B6F834">
      <w:pPr>
        <w:jc w:val="center"/>
        <w:rPr>
          <w:rFonts w:hint="eastAsia"/>
          <w:lang w:val="en-US" w:eastAsia="zh-CN"/>
        </w:rPr>
      </w:pPr>
    </w:p>
    <w:p w14:paraId="57F38233">
      <w:pPr>
        <w:jc w:val="center"/>
        <w:rPr>
          <w:rFonts w:hint="eastAsia"/>
          <w:lang w:val="en-US" w:eastAsia="zh-CN"/>
        </w:rPr>
      </w:pPr>
      <w:bookmarkStart w:id="0" w:name="_GoBack"/>
      <w:bookmarkEnd w:id="0"/>
    </w:p>
    <w:p w14:paraId="4E909909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549F0"/>
    <w:rsid w:val="08C330EF"/>
    <w:rsid w:val="114549F0"/>
    <w:rsid w:val="2FFE1CE8"/>
    <w:rsid w:val="44D3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613</Words>
  <Characters>613</Characters>
  <Lines>0</Lines>
  <Paragraphs>0</Paragraphs>
  <TotalTime>4</TotalTime>
  <ScaleCrop>false</ScaleCrop>
  <LinksUpToDate>false</LinksUpToDate>
  <CharactersWithSpaces>748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2025-09-19T23:27:00Z</dcterms:created>
  <dc:creator>晖laura</dc:creator>
  <cp:lastModifiedBy>晖laura</cp:lastModifiedBy>
  <dcterms:modified xsi:type="dcterms:W3CDTF">2025-09-22T03:03:41Z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3DA0EC3551E2499D8A5EA38D50A9F650_11</vt:lpwstr>
  </property>
  <property fmtid="{D5CDD505-2E9C-101B-9397-08002B2CF9AE}" pid="4" name="KSOTemplateDocerSaveRecord">
    <vt:lpwstr>eyJoZGlkIjoiNTA1YWFjNjE2MmViMzA0MzkyODkyNzgxYjQwMGFhYmMiLCJ1c2VySWQiOiI3MTI3NjkwMTEifQ==</vt:lpwstr>
  </property>
</Properties>
</file>